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18163" w14:textId="77777777" w:rsidR="009B5AC9" w:rsidRPr="009B5AC9" w:rsidRDefault="009B5AC9" w:rsidP="009B5AC9">
      <w:pPr>
        <w:rPr>
          <w:rFonts w:eastAsia="Aptos"/>
          <w:i/>
          <w:w w:val="110"/>
          <w:lang w:bidi="ar-SA"/>
        </w:rPr>
      </w:pPr>
      <w:r w:rsidRPr="009B5AC9">
        <w:rPr>
          <w:rFonts w:eastAsia="Aptos"/>
          <w:b/>
          <w:bCs/>
          <w:iCs/>
          <w:w w:val="110"/>
          <w:sz w:val="36"/>
          <w:szCs w:val="36"/>
        </w:rPr>
        <w:t>The Channel City Club</w:t>
      </w:r>
      <w:r w:rsidRPr="009B5AC9">
        <w:rPr>
          <w:rFonts w:eastAsia="Aptos"/>
          <w:i/>
          <w:w w:val="110"/>
        </w:rPr>
        <w:br/>
      </w:r>
      <w:r w:rsidRPr="009B5AC9">
        <w:rPr>
          <w:rFonts w:eastAsia="Aptos"/>
          <w:iCs/>
          <w:w w:val="110"/>
        </w:rPr>
        <w:t>now including the Committee on Foreign Relations</w:t>
      </w:r>
      <w:r w:rsidRPr="009B5AC9">
        <w:rPr>
          <w:rFonts w:eastAsia="Aptos"/>
          <w:i/>
          <w:w w:val="110"/>
        </w:rPr>
        <w:t xml:space="preserve"> </w:t>
      </w:r>
    </w:p>
    <w:p w14:paraId="175D59DB" w14:textId="77777777" w:rsidR="009B5AC9" w:rsidRPr="009B5AC9" w:rsidRDefault="009B5AC9" w:rsidP="009B5AC9">
      <w:pPr>
        <w:rPr>
          <w:rFonts w:eastAsia="Aptos"/>
          <w:b/>
          <w:bCs/>
          <w:i/>
          <w:iCs/>
          <w:sz w:val="32"/>
          <w:szCs w:val="32"/>
        </w:rPr>
      </w:pPr>
      <w:r w:rsidRPr="009B5AC9">
        <w:rPr>
          <w:rFonts w:eastAsia="Aptos"/>
          <w:b/>
          <w:bCs/>
          <w:i/>
          <w:iCs/>
          <w:sz w:val="32"/>
          <w:szCs w:val="32"/>
        </w:rPr>
        <w:t>Santa Barbara’s Window on the World</w:t>
      </w:r>
    </w:p>
    <w:p w14:paraId="3348751E" w14:textId="77777777" w:rsidR="00552C4E" w:rsidRDefault="00552C4E" w:rsidP="002B2D7C">
      <w:pPr>
        <w:rPr>
          <w:i/>
          <w:sz w:val="31"/>
        </w:rPr>
      </w:pPr>
    </w:p>
    <w:p w14:paraId="7DC1C80D" w14:textId="5669BDFF" w:rsidR="00552C4E" w:rsidRDefault="00284BEF" w:rsidP="002B2D7C">
      <w:pPr>
        <w:rPr>
          <w:sz w:val="24"/>
        </w:rPr>
      </w:pPr>
      <w:r>
        <w:rPr>
          <w:b/>
          <w:w w:val="95"/>
          <w:sz w:val="28"/>
          <w:u w:val="single"/>
        </w:rPr>
        <w:t xml:space="preserve">ANNUAL MEMBERSHIP </w:t>
      </w:r>
      <w:proofErr w:type="gramStart"/>
      <w:r>
        <w:rPr>
          <w:b/>
          <w:w w:val="95"/>
          <w:sz w:val="28"/>
          <w:u w:val="single"/>
        </w:rPr>
        <w:t>OPTIONS</w:t>
      </w:r>
      <w:r w:rsidR="0051122E">
        <w:rPr>
          <w:b/>
          <w:w w:val="95"/>
          <w:sz w:val="28"/>
        </w:rPr>
        <w:t xml:space="preserve">  </w:t>
      </w:r>
      <w:r>
        <w:rPr>
          <w:w w:val="95"/>
          <w:sz w:val="24"/>
        </w:rPr>
        <w:t>(</w:t>
      </w:r>
      <w:proofErr w:type="gramEnd"/>
      <w:r>
        <w:rPr>
          <w:w w:val="95"/>
          <w:sz w:val="24"/>
        </w:rPr>
        <w:t>Please check)</w:t>
      </w:r>
    </w:p>
    <w:p w14:paraId="0E2497DB" w14:textId="77777777" w:rsidR="00552C4E" w:rsidRPr="00010E0E" w:rsidRDefault="00552C4E" w:rsidP="002B2D7C">
      <w:pPr>
        <w:rPr>
          <w:sz w:val="11"/>
          <w:szCs w:val="11"/>
        </w:rPr>
      </w:pPr>
    </w:p>
    <w:p w14:paraId="057F3471" w14:textId="66A53E11" w:rsidR="00552C4E" w:rsidRDefault="00284BEF" w:rsidP="002B2D7C">
      <w:pPr>
        <w:pStyle w:val="Heading2"/>
        <w:tabs>
          <w:tab w:val="left" w:leader="dot" w:pos="8020"/>
          <w:tab w:val="left" w:pos="8974"/>
        </w:tabs>
        <w:spacing w:before="0"/>
        <w:ind w:left="0"/>
      </w:pPr>
      <w:r w:rsidRPr="00D436A4">
        <w:t>Individual</w:t>
      </w:r>
      <w:r>
        <w:rPr>
          <w:w w:val="95"/>
        </w:rPr>
        <w:t>…</w:t>
      </w:r>
      <w:r>
        <w:rPr>
          <w:w w:val="95"/>
        </w:rPr>
        <w:tab/>
      </w:r>
      <w:r>
        <w:t>$1</w:t>
      </w:r>
      <w:r w:rsidR="002B2D7C">
        <w:t>75 ____</w:t>
      </w:r>
    </w:p>
    <w:p w14:paraId="7C0B91EA" w14:textId="4CB73373" w:rsidR="00552C4E" w:rsidRDefault="00284BEF" w:rsidP="002B2D7C">
      <w:pPr>
        <w:tabs>
          <w:tab w:val="left" w:leader="dot" w:pos="8003"/>
          <w:tab w:val="left" w:pos="8962"/>
        </w:tabs>
        <w:rPr>
          <w:rFonts w:ascii="Times New Roman"/>
          <w:sz w:val="24"/>
        </w:rPr>
      </w:pPr>
      <w:r w:rsidRPr="00D436A4">
        <w:t>Household</w:t>
      </w:r>
      <w:r>
        <w:rPr>
          <w:w w:val="95"/>
          <w:sz w:val="24"/>
        </w:rPr>
        <w:tab/>
      </w:r>
      <w:r>
        <w:rPr>
          <w:sz w:val="24"/>
        </w:rPr>
        <w:t>$</w:t>
      </w:r>
      <w:r w:rsidR="002B2D7C">
        <w:rPr>
          <w:sz w:val="24"/>
        </w:rPr>
        <w:t>275</w:t>
      </w:r>
      <w:r>
        <w:rPr>
          <w:spacing w:val="-11"/>
          <w:sz w:val="24"/>
        </w:rPr>
        <w:t xml:space="preserve"> </w:t>
      </w:r>
      <w:r w:rsidR="002B2D7C" w:rsidRPr="003B3F5E">
        <w:rPr>
          <w:sz w:val="24"/>
        </w:rPr>
        <w:t>____</w:t>
      </w:r>
    </w:p>
    <w:p w14:paraId="62E9A70E" w14:textId="1ADD7DD1" w:rsidR="00552C4E" w:rsidRDefault="00284BEF" w:rsidP="002B2D7C">
      <w:pPr>
        <w:tabs>
          <w:tab w:val="left" w:leader="dot" w:pos="8008"/>
          <w:tab w:val="left" w:pos="8967"/>
        </w:tabs>
        <w:rPr>
          <w:rFonts w:ascii="Times New Roman"/>
          <w:sz w:val="24"/>
        </w:rPr>
      </w:pPr>
      <w:r w:rsidRPr="00D436A4">
        <w:t>Academic/Non-profit organizations</w:t>
      </w:r>
      <w:r>
        <w:rPr>
          <w:w w:val="95"/>
          <w:sz w:val="24"/>
        </w:rPr>
        <w:tab/>
      </w:r>
      <w:r>
        <w:rPr>
          <w:sz w:val="24"/>
        </w:rPr>
        <w:t>$</w:t>
      </w:r>
      <w:r w:rsidR="002B2D7C">
        <w:rPr>
          <w:sz w:val="24"/>
        </w:rPr>
        <w:t>350 ____</w:t>
      </w:r>
    </w:p>
    <w:p w14:paraId="38BAB740" w14:textId="0C4D8EE4" w:rsidR="00552C4E" w:rsidRDefault="00284BEF" w:rsidP="002B2D7C">
      <w:pPr>
        <w:tabs>
          <w:tab w:val="left" w:leader="dot" w:pos="8026"/>
          <w:tab w:val="left" w:pos="8978"/>
        </w:tabs>
        <w:rPr>
          <w:sz w:val="24"/>
        </w:rPr>
      </w:pPr>
      <w:r w:rsidRPr="00D436A4">
        <w:t>Business/Corporation</w:t>
      </w:r>
      <w:r>
        <w:rPr>
          <w:w w:val="95"/>
          <w:sz w:val="24"/>
        </w:rPr>
        <w:tab/>
      </w:r>
      <w:r>
        <w:rPr>
          <w:sz w:val="24"/>
        </w:rPr>
        <w:t>$</w:t>
      </w:r>
      <w:r w:rsidR="002B2D7C">
        <w:rPr>
          <w:sz w:val="24"/>
        </w:rPr>
        <w:t>500 ____</w:t>
      </w:r>
    </w:p>
    <w:p w14:paraId="4ADDC5B0" w14:textId="6A81AED4" w:rsidR="00843B31" w:rsidRPr="00843B31" w:rsidRDefault="00843B31" w:rsidP="00843B31">
      <w:pPr>
        <w:tabs>
          <w:tab w:val="left" w:leader="dot" w:pos="8026"/>
          <w:tab w:val="left" w:pos="8954"/>
        </w:tabs>
        <w:rPr>
          <w:sz w:val="24"/>
        </w:rPr>
      </w:pPr>
      <w:r w:rsidRPr="00D436A4">
        <w:t>Student (enrolled in an accredited college/university</w:t>
      </w:r>
      <w:r w:rsidR="00FA6675">
        <w:t>)</w:t>
      </w:r>
      <w:r w:rsidRPr="00D436A4">
        <w:tab/>
      </w:r>
      <w:r>
        <w:rPr>
          <w:sz w:val="24"/>
        </w:rPr>
        <w:t>$  25 ____</w:t>
      </w:r>
    </w:p>
    <w:p w14:paraId="29940B0E" w14:textId="77777777" w:rsidR="00843B31" w:rsidRDefault="00843B31" w:rsidP="002B2D7C">
      <w:pPr>
        <w:tabs>
          <w:tab w:val="left" w:pos="8954"/>
        </w:tabs>
        <w:rPr>
          <w:sz w:val="23"/>
        </w:rPr>
      </w:pPr>
    </w:p>
    <w:p w14:paraId="5E4C5DD6" w14:textId="2B3DB053" w:rsidR="00552C4E" w:rsidRPr="002B2D7C" w:rsidRDefault="00284BEF" w:rsidP="009449DB">
      <w:pPr>
        <w:tabs>
          <w:tab w:val="left" w:pos="1000"/>
          <w:tab w:val="left" w:pos="1001"/>
          <w:tab w:val="left" w:leader="dot" w:pos="7673"/>
          <w:tab w:val="left" w:pos="9180"/>
        </w:tabs>
        <w:snapToGrid w:val="0"/>
        <w:jc w:val="both"/>
        <w:rPr>
          <w:rFonts w:ascii="Times New Roman"/>
          <w:sz w:val="24"/>
        </w:rPr>
      </w:pPr>
      <w:r w:rsidRPr="0051122E">
        <w:rPr>
          <w:b/>
          <w:bCs/>
        </w:rPr>
        <w:t>LOUIS LANCASTER FELLOW</w:t>
      </w:r>
      <w:r w:rsidRPr="002B2D7C">
        <w:rPr>
          <w:b/>
          <w:spacing w:val="14"/>
          <w:w w:val="80"/>
          <w:sz w:val="24"/>
        </w:rPr>
        <w:t xml:space="preserve"> </w:t>
      </w:r>
      <w:r w:rsidRPr="00D436A4">
        <w:t>(LIFE MEMBERSHIP)</w:t>
      </w:r>
      <w:r w:rsidRPr="002B2D7C">
        <w:rPr>
          <w:w w:val="80"/>
          <w:sz w:val="24"/>
        </w:rPr>
        <w:tab/>
      </w:r>
      <w:r w:rsidR="009B5AC9">
        <w:rPr>
          <w:w w:val="80"/>
          <w:sz w:val="24"/>
        </w:rPr>
        <w:t>.</w:t>
      </w:r>
      <w:r w:rsidR="003B3F5E">
        <w:rPr>
          <w:w w:val="80"/>
          <w:sz w:val="24"/>
        </w:rPr>
        <w:t>..</w:t>
      </w:r>
      <w:r w:rsidRPr="002B2D7C">
        <w:rPr>
          <w:w w:val="95"/>
          <w:sz w:val="24"/>
        </w:rPr>
        <w:t>$10,000</w:t>
      </w:r>
      <w:r w:rsidRPr="002B2D7C">
        <w:rPr>
          <w:spacing w:val="-8"/>
          <w:sz w:val="24"/>
        </w:rPr>
        <w:t xml:space="preserve"> </w:t>
      </w:r>
      <w:r w:rsidR="002B2D7C" w:rsidRPr="003B3F5E">
        <w:rPr>
          <w:sz w:val="24"/>
        </w:rPr>
        <w:t>____</w:t>
      </w:r>
    </w:p>
    <w:p w14:paraId="121B4545" w14:textId="77777777" w:rsidR="002B2D7C" w:rsidRPr="00AB01DC" w:rsidRDefault="002B2D7C" w:rsidP="002B2D7C">
      <w:pPr>
        <w:pStyle w:val="BodyText"/>
        <w:spacing w:before="0"/>
        <w:rPr>
          <w:sz w:val="10"/>
          <w:szCs w:val="10"/>
        </w:rPr>
      </w:pPr>
    </w:p>
    <w:p w14:paraId="777AF5AE" w14:textId="44B8AE11" w:rsidR="00552C4E" w:rsidRDefault="00284BEF" w:rsidP="00843B31">
      <w:pPr>
        <w:pStyle w:val="BodyText"/>
        <w:spacing w:before="0"/>
        <w:ind w:left="360"/>
      </w:pPr>
      <w:r>
        <w:t xml:space="preserve">Includes individual </w:t>
      </w:r>
      <w:proofErr w:type="gramStart"/>
      <w:r>
        <w:t>membership</w:t>
      </w:r>
      <w:r w:rsidR="008D2F10">
        <w:t>;</w:t>
      </w:r>
      <w:proofErr w:type="gramEnd"/>
      <w:r>
        <w:t xml:space="preserve"> recognition on </w:t>
      </w:r>
      <w:r w:rsidR="00010E0E">
        <w:t xml:space="preserve">the </w:t>
      </w:r>
      <w:r>
        <w:t>website</w:t>
      </w:r>
      <w:r w:rsidR="008D2F10">
        <w:t xml:space="preserve">, </w:t>
      </w:r>
      <w:r>
        <w:t>during events</w:t>
      </w:r>
      <w:r w:rsidR="00010E0E">
        <w:t>,</w:t>
      </w:r>
      <w:r w:rsidR="002B2D7C">
        <w:t xml:space="preserve"> and special table seating</w:t>
      </w:r>
      <w:r w:rsidR="008D2F10">
        <w:t xml:space="preserve"> (if desired)</w:t>
      </w:r>
      <w:r w:rsidR="002B2D7C">
        <w:t>.</w:t>
      </w:r>
    </w:p>
    <w:p w14:paraId="433008CD" w14:textId="77777777" w:rsidR="00552C4E" w:rsidRDefault="00552C4E" w:rsidP="002B2D7C">
      <w:pPr>
        <w:rPr>
          <w:i/>
          <w:sz w:val="27"/>
        </w:rPr>
      </w:pPr>
    </w:p>
    <w:p w14:paraId="24CE6C3A" w14:textId="226C7B0D" w:rsidR="00552C4E" w:rsidRPr="0051122E" w:rsidRDefault="005E02E1" w:rsidP="002B2D7C">
      <w:pPr>
        <w:rPr>
          <w:b/>
          <w:sz w:val="28"/>
          <w:szCs w:val="28"/>
          <w:u w:val="single"/>
        </w:rPr>
      </w:pPr>
      <w:r w:rsidRPr="0051122E">
        <w:rPr>
          <w:b/>
          <w:w w:val="95"/>
          <w:sz w:val="28"/>
          <w:szCs w:val="28"/>
          <w:u w:val="single"/>
        </w:rPr>
        <w:t xml:space="preserve">ADDITIONAL </w:t>
      </w:r>
      <w:r w:rsidR="00E91DF2" w:rsidRPr="0051122E">
        <w:rPr>
          <w:b/>
          <w:w w:val="95"/>
          <w:sz w:val="28"/>
          <w:szCs w:val="28"/>
          <w:u w:val="single"/>
        </w:rPr>
        <w:t>CONTRIBUTION OPPORTUNITIES</w:t>
      </w:r>
    </w:p>
    <w:p w14:paraId="35479349" w14:textId="77777777" w:rsidR="002B2D7C" w:rsidRPr="004D4C25" w:rsidRDefault="002B2D7C" w:rsidP="002B2D7C">
      <w:pPr>
        <w:pStyle w:val="BodyText"/>
        <w:spacing w:before="0"/>
        <w:rPr>
          <w:w w:val="95"/>
          <w:sz w:val="8"/>
          <w:szCs w:val="8"/>
        </w:rPr>
      </w:pPr>
    </w:p>
    <w:p w14:paraId="57723943" w14:textId="107E78CD" w:rsidR="004D4C25" w:rsidRPr="00E91DF2" w:rsidRDefault="00E91DF2" w:rsidP="00D03C64">
      <w:pPr>
        <w:pStyle w:val="Heading2"/>
        <w:tabs>
          <w:tab w:val="left" w:pos="1941"/>
          <w:tab w:val="left" w:pos="3078"/>
          <w:tab w:val="left" w:pos="4269"/>
          <w:tab w:val="left" w:pos="5760"/>
          <w:tab w:val="left" w:pos="6746"/>
        </w:tabs>
        <w:spacing w:before="0"/>
        <w:ind w:left="0"/>
        <w:rPr>
          <w:b/>
          <w:bCs/>
        </w:rPr>
      </w:pPr>
      <w:r w:rsidRPr="0051122E">
        <w:rPr>
          <w:sz w:val="12"/>
          <w:szCs w:val="12"/>
          <w:u w:val="single"/>
        </w:rPr>
        <w:br/>
      </w:r>
      <w:r w:rsidR="0051122E">
        <w:rPr>
          <w:b/>
          <w:bCs/>
        </w:rPr>
        <w:t xml:space="preserve">I. </w:t>
      </w:r>
      <w:r w:rsidRPr="00E91DF2">
        <w:rPr>
          <w:b/>
          <w:bCs/>
        </w:rPr>
        <w:t>Event Sponsorship</w:t>
      </w:r>
      <w:r w:rsidR="008D2F10">
        <w:rPr>
          <w:b/>
          <w:bCs/>
        </w:rPr>
        <w:t>s</w:t>
      </w:r>
    </w:p>
    <w:p w14:paraId="009514FB" w14:textId="6AF71B97" w:rsidR="00700E39" w:rsidRPr="00D436A4" w:rsidRDefault="00E91DF2" w:rsidP="004D4C25">
      <w:pPr>
        <w:pStyle w:val="NoSpacing"/>
        <w:ind w:left="360"/>
        <w:rPr>
          <w:sz w:val="24"/>
          <w:szCs w:val="24"/>
        </w:rPr>
      </w:pPr>
      <w:r w:rsidRPr="00D436A4">
        <w:rPr>
          <w:sz w:val="24"/>
          <w:szCs w:val="24"/>
        </w:rPr>
        <w:t xml:space="preserve">Event </w:t>
      </w:r>
      <w:r w:rsidR="004D4C25" w:rsidRPr="00D436A4">
        <w:rPr>
          <w:sz w:val="24"/>
          <w:szCs w:val="24"/>
        </w:rPr>
        <w:t xml:space="preserve">Sponsorships </w:t>
      </w:r>
      <w:r w:rsidRPr="00D436A4">
        <w:rPr>
          <w:sz w:val="24"/>
          <w:szCs w:val="24"/>
        </w:rPr>
        <w:t>are available</w:t>
      </w:r>
      <w:r w:rsidR="004D4C25" w:rsidRPr="00D436A4">
        <w:rPr>
          <w:sz w:val="24"/>
          <w:szCs w:val="24"/>
        </w:rPr>
        <w:t xml:space="preserve"> for $1,000 per </w:t>
      </w:r>
      <w:r w:rsidRPr="00D436A4">
        <w:rPr>
          <w:sz w:val="24"/>
          <w:szCs w:val="24"/>
        </w:rPr>
        <w:t>event</w:t>
      </w:r>
      <w:r w:rsidR="004D4C25" w:rsidRPr="00D436A4">
        <w:rPr>
          <w:sz w:val="24"/>
          <w:szCs w:val="24"/>
        </w:rPr>
        <w:t>.</w:t>
      </w:r>
      <w:r w:rsidR="00C56533" w:rsidRPr="00D436A4">
        <w:rPr>
          <w:sz w:val="24"/>
          <w:szCs w:val="24"/>
        </w:rPr>
        <w:t xml:space="preserve"> </w:t>
      </w:r>
      <w:r w:rsidR="004D4C25" w:rsidRPr="00D436A4">
        <w:rPr>
          <w:sz w:val="24"/>
          <w:szCs w:val="24"/>
        </w:rPr>
        <w:t xml:space="preserve">Please call 805-252-4952 </w:t>
      </w:r>
      <w:r w:rsidR="008D2F10" w:rsidRPr="00D436A4">
        <w:rPr>
          <w:sz w:val="24"/>
          <w:szCs w:val="24"/>
        </w:rPr>
        <w:t>for additional information</w:t>
      </w:r>
      <w:r w:rsidR="004D4C25" w:rsidRPr="00D436A4">
        <w:rPr>
          <w:sz w:val="24"/>
          <w:szCs w:val="24"/>
        </w:rPr>
        <w:t>.</w:t>
      </w:r>
    </w:p>
    <w:p w14:paraId="72B2E6F7" w14:textId="77777777" w:rsidR="004D4C25" w:rsidRPr="00E91DF2" w:rsidRDefault="004D4C25" w:rsidP="004D4C25">
      <w:pPr>
        <w:pStyle w:val="NoSpacing"/>
        <w:rPr>
          <w:u w:val="single"/>
        </w:rPr>
      </w:pPr>
    </w:p>
    <w:p w14:paraId="635AB211" w14:textId="7D206159" w:rsidR="00700E39" w:rsidRPr="0051122E" w:rsidRDefault="0051122E" w:rsidP="0051122E">
      <w:pPr>
        <w:tabs>
          <w:tab w:val="left" w:pos="8445"/>
        </w:tabs>
        <w:rPr>
          <w:sz w:val="24"/>
          <w:szCs w:val="24"/>
        </w:rPr>
      </w:pPr>
      <w:r w:rsidRPr="0051122E">
        <w:rPr>
          <w:b/>
          <w:bCs/>
          <w:sz w:val="24"/>
          <w:szCs w:val="24"/>
        </w:rPr>
        <w:t>II. Louise Andrae Memorial Scholarship Fund</w:t>
      </w:r>
      <w:r w:rsidRPr="0051122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AB01DC" w:rsidRPr="0051122E">
        <w:rPr>
          <w:spacing w:val="-18"/>
          <w:sz w:val="24"/>
          <w:szCs w:val="24"/>
        </w:rPr>
        <w:t xml:space="preserve">$ </w:t>
      </w:r>
      <w:bookmarkStart w:id="0" w:name="_Hlk162003995"/>
      <w:r w:rsidR="00AB01DC" w:rsidRPr="0051122E">
        <w:rPr>
          <w:spacing w:val="-18"/>
          <w:sz w:val="24"/>
          <w:szCs w:val="24"/>
        </w:rPr>
        <w:t>__________</w:t>
      </w:r>
      <w:bookmarkEnd w:id="0"/>
    </w:p>
    <w:p w14:paraId="296E1962" w14:textId="77777777" w:rsidR="00700E39" w:rsidRPr="00AB01DC" w:rsidRDefault="00700E39" w:rsidP="00700E39">
      <w:pPr>
        <w:pStyle w:val="BodyText"/>
        <w:spacing w:before="0"/>
        <w:rPr>
          <w:w w:val="90"/>
          <w:sz w:val="10"/>
          <w:szCs w:val="10"/>
        </w:rPr>
      </w:pPr>
    </w:p>
    <w:p w14:paraId="5EC4D248" w14:textId="67AF609A" w:rsidR="00E91DF2" w:rsidRDefault="00E91DF2" w:rsidP="00E91DF2">
      <w:pPr>
        <w:pStyle w:val="Heading2"/>
        <w:spacing w:before="0"/>
        <w:ind w:left="0" w:firstLine="360"/>
        <w:rPr>
          <w:iCs/>
          <w:w w:val="90"/>
        </w:rPr>
      </w:pPr>
      <w:r w:rsidRPr="00E91DF2">
        <w:rPr>
          <w:iCs/>
          <w:w w:val="90"/>
        </w:rPr>
        <w:t>Donations support our Young Leaders participation in programs and scholarships.</w:t>
      </w:r>
    </w:p>
    <w:p w14:paraId="3AA6B562" w14:textId="77777777" w:rsidR="0051122E" w:rsidRDefault="0051122E" w:rsidP="00E91DF2">
      <w:pPr>
        <w:pStyle w:val="Heading2"/>
        <w:spacing w:before="0"/>
        <w:ind w:left="0" w:firstLine="360"/>
        <w:rPr>
          <w:iCs/>
          <w:w w:val="90"/>
        </w:rPr>
      </w:pPr>
    </w:p>
    <w:p w14:paraId="763F8E95" w14:textId="061C7483" w:rsidR="0051122E" w:rsidRPr="0051122E" w:rsidRDefault="0051122E" w:rsidP="0051122E">
      <w:pPr>
        <w:pStyle w:val="Heading1"/>
        <w:spacing w:before="0"/>
        <w:ind w:left="0" w:firstLine="0"/>
        <w:rPr>
          <w:b w:val="0"/>
          <w:bCs w:val="0"/>
          <w:sz w:val="12"/>
          <w:szCs w:val="12"/>
        </w:rPr>
      </w:pPr>
      <w:r>
        <w:t xml:space="preserve">III. </w:t>
      </w:r>
      <w:r w:rsidRPr="0051122E">
        <w:t xml:space="preserve">Individual/corporate/household   </w:t>
      </w:r>
      <w:proofErr w:type="gramStart"/>
      <w:r w:rsidRPr="0051122E">
        <w:rPr>
          <w:b w:val="0"/>
          <w:bCs w:val="0"/>
        </w:rPr>
        <w:t>In</w:t>
      </w:r>
      <w:proofErr w:type="gramEnd"/>
      <w:r w:rsidRPr="0051122E">
        <w:rPr>
          <w:b w:val="0"/>
          <w:bCs w:val="0"/>
        </w:rPr>
        <w:t xml:space="preserve"> memory of: ______________________            </w:t>
      </w:r>
      <w:r>
        <w:rPr>
          <w:b w:val="0"/>
          <w:bCs w:val="0"/>
        </w:rPr>
        <w:br/>
      </w:r>
      <w:r w:rsidRPr="0051122E">
        <w:rPr>
          <w:b w:val="0"/>
          <w:bCs w:val="0"/>
        </w:rPr>
        <w:t xml:space="preserve">    </w:t>
      </w:r>
    </w:p>
    <w:p w14:paraId="15383971" w14:textId="1F509CEC" w:rsidR="0051122E" w:rsidRPr="0051122E" w:rsidRDefault="0051122E" w:rsidP="0051122E">
      <w:pPr>
        <w:pStyle w:val="Heading1"/>
        <w:spacing w:before="0"/>
        <w:ind w:left="0" w:firstLine="0"/>
        <w:rPr>
          <w:b w:val="0"/>
          <w:bCs w:val="0"/>
          <w:u w:val="single"/>
        </w:rPr>
      </w:pPr>
      <w:r w:rsidRPr="0051122E">
        <w:rPr>
          <w:b w:val="0"/>
          <w:bCs w:val="0"/>
        </w:rPr>
        <w:t xml:space="preserve">/In honor of _______________________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1122E">
        <w:rPr>
          <w:b w:val="0"/>
          <w:bCs w:val="0"/>
        </w:rPr>
        <w:t>$</w:t>
      </w:r>
      <w:r w:rsidR="003B3F5E">
        <w:rPr>
          <w:b w:val="0"/>
          <w:bCs w:val="0"/>
        </w:rPr>
        <w:t xml:space="preserve"> </w:t>
      </w:r>
      <w:r w:rsidR="003B3F5E" w:rsidRPr="003B3F5E">
        <w:rPr>
          <w:b w:val="0"/>
          <w:bCs w:val="0"/>
        </w:rPr>
        <w:t>__________</w:t>
      </w:r>
    </w:p>
    <w:p w14:paraId="7390CDE8" w14:textId="77777777" w:rsidR="0051122E" w:rsidRDefault="0051122E" w:rsidP="00E91DF2">
      <w:pPr>
        <w:pStyle w:val="Heading2"/>
        <w:spacing w:before="0"/>
        <w:ind w:left="0" w:firstLine="360"/>
        <w:rPr>
          <w:iCs/>
          <w:w w:val="90"/>
        </w:rPr>
      </w:pPr>
    </w:p>
    <w:p w14:paraId="458E95D7" w14:textId="71A840A4" w:rsidR="00010E0E" w:rsidRPr="004D4C25" w:rsidRDefault="00010E0E" w:rsidP="004D4C25">
      <w:pPr>
        <w:pStyle w:val="Heading2"/>
        <w:tabs>
          <w:tab w:val="left" w:pos="1941"/>
          <w:tab w:val="left" w:pos="3078"/>
          <w:tab w:val="left" w:pos="4269"/>
          <w:tab w:val="left" w:pos="5286"/>
          <w:tab w:val="left" w:pos="6746"/>
        </w:tabs>
        <w:spacing w:before="0"/>
        <w:ind w:left="0"/>
      </w:pPr>
      <w:r>
        <w:t xml:space="preserve">                                                                               </w:t>
      </w:r>
    </w:p>
    <w:p w14:paraId="7232F341" w14:textId="574994AD" w:rsidR="00552C4E" w:rsidRPr="0051122E" w:rsidRDefault="00284BEF" w:rsidP="009B6E37">
      <w:pPr>
        <w:tabs>
          <w:tab w:val="left" w:pos="6480"/>
          <w:tab w:val="left" w:pos="9486"/>
        </w:tabs>
        <w:rPr>
          <w:b/>
          <w:sz w:val="28"/>
          <w:szCs w:val="28"/>
        </w:rPr>
      </w:pPr>
      <w:proofErr w:type="gramStart"/>
      <w:r w:rsidRPr="0051122E">
        <w:rPr>
          <w:b/>
          <w:w w:val="90"/>
          <w:sz w:val="28"/>
          <w:szCs w:val="28"/>
          <w:u w:val="single"/>
        </w:rPr>
        <w:t>PAYMENT</w:t>
      </w:r>
      <w:r w:rsidRPr="0051122E">
        <w:rPr>
          <w:b/>
          <w:spacing w:val="-38"/>
          <w:w w:val="90"/>
          <w:sz w:val="28"/>
          <w:szCs w:val="28"/>
          <w:u w:val="single"/>
        </w:rPr>
        <w:t xml:space="preserve"> </w:t>
      </w:r>
      <w:r w:rsidR="00843B31" w:rsidRPr="0051122E">
        <w:rPr>
          <w:b/>
          <w:spacing w:val="-38"/>
          <w:w w:val="90"/>
          <w:sz w:val="28"/>
          <w:szCs w:val="28"/>
          <w:u w:val="single"/>
        </w:rPr>
        <w:t xml:space="preserve"> </w:t>
      </w:r>
      <w:r w:rsidRPr="0051122E">
        <w:rPr>
          <w:b/>
          <w:w w:val="90"/>
          <w:sz w:val="28"/>
          <w:szCs w:val="28"/>
          <w:u w:val="single"/>
        </w:rPr>
        <w:t>OPTIONS</w:t>
      </w:r>
      <w:proofErr w:type="gramEnd"/>
      <w:r w:rsidRPr="0051122E">
        <w:rPr>
          <w:b/>
          <w:spacing w:val="-40"/>
          <w:w w:val="90"/>
          <w:sz w:val="28"/>
          <w:szCs w:val="28"/>
          <w:u w:val="single"/>
        </w:rPr>
        <w:t xml:space="preserve"> </w:t>
      </w:r>
      <w:r w:rsidR="00010E0E" w:rsidRPr="0051122E">
        <w:rPr>
          <w:b/>
          <w:spacing w:val="-40"/>
          <w:w w:val="90"/>
          <w:sz w:val="28"/>
          <w:szCs w:val="28"/>
          <w:u w:val="single"/>
        </w:rPr>
        <w:t xml:space="preserve"> </w:t>
      </w:r>
      <w:r w:rsidRPr="0051122E">
        <w:rPr>
          <w:b/>
          <w:w w:val="90"/>
          <w:sz w:val="28"/>
          <w:szCs w:val="28"/>
          <w:u w:val="single"/>
        </w:rPr>
        <w:t>and</w:t>
      </w:r>
      <w:r w:rsidR="00010E0E" w:rsidRPr="0051122E">
        <w:rPr>
          <w:b/>
          <w:w w:val="90"/>
          <w:sz w:val="28"/>
          <w:szCs w:val="28"/>
          <w:u w:val="single"/>
        </w:rPr>
        <w:t xml:space="preserve"> </w:t>
      </w:r>
      <w:r w:rsidRPr="0051122E">
        <w:rPr>
          <w:b/>
          <w:spacing w:val="-39"/>
          <w:w w:val="90"/>
          <w:sz w:val="28"/>
          <w:szCs w:val="28"/>
          <w:u w:val="single"/>
        </w:rPr>
        <w:t xml:space="preserve"> </w:t>
      </w:r>
      <w:r w:rsidRPr="0051122E">
        <w:rPr>
          <w:b/>
          <w:w w:val="90"/>
          <w:sz w:val="28"/>
          <w:szCs w:val="28"/>
          <w:u w:val="single"/>
        </w:rPr>
        <w:t>INFORMATION:</w:t>
      </w:r>
      <w:r w:rsidR="00700E39" w:rsidRPr="0051122E">
        <w:rPr>
          <w:b/>
          <w:w w:val="90"/>
          <w:sz w:val="28"/>
          <w:szCs w:val="28"/>
        </w:rPr>
        <w:t xml:space="preserve">   </w:t>
      </w:r>
      <w:r w:rsidR="009B6E37" w:rsidRPr="0051122E">
        <w:rPr>
          <w:b/>
          <w:w w:val="90"/>
          <w:sz w:val="28"/>
          <w:szCs w:val="28"/>
        </w:rPr>
        <w:tab/>
      </w:r>
    </w:p>
    <w:p w14:paraId="457C47B1" w14:textId="4C8D5E5D" w:rsidR="00C56533" w:rsidRDefault="00C56533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24"/>
          <w:szCs w:val="24"/>
        </w:rPr>
      </w:pPr>
      <w:r w:rsidRPr="00C56533">
        <w:rPr>
          <w:sz w:val="24"/>
          <w:szCs w:val="24"/>
        </w:rPr>
        <w:br/>
      </w:r>
      <w:r w:rsidR="00284BEF" w:rsidRPr="00010E0E">
        <w:rPr>
          <w:sz w:val="24"/>
          <w:szCs w:val="24"/>
        </w:rPr>
        <w:t>Name</w:t>
      </w:r>
      <w:r w:rsidR="00284BEF" w:rsidRPr="00010E0E">
        <w:rPr>
          <w:sz w:val="24"/>
          <w:szCs w:val="24"/>
          <w:u w:val="single"/>
        </w:rPr>
        <w:tab/>
      </w:r>
      <w:r w:rsidR="00284BEF" w:rsidRPr="00010E0E">
        <w:rPr>
          <w:sz w:val="24"/>
          <w:szCs w:val="24"/>
          <w:u w:val="single"/>
        </w:rPr>
        <w:tab/>
      </w:r>
      <w:r w:rsidR="00284BEF" w:rsidRPr="00010E0E">
        <w:rPr>
          <w:sz w:val="24"/>
          <w:szCs w:val="24"/>
          <w:u w:val="single"/>
        </w:rPr>
        <w:tab/>
      </w:r>
      <w:r w:rsidR="00284BEF" w:rsidRPr="00010E0E">
        <w:rPr>
          <w:sz w:val="24"/>
          <w:szCs w:val="24"/>
          <w:u w:val="single"/>
        </w:rPr>
        <w:tab/>
      </w:r>
      <w:r w:rsidR="00284BEF" w:rsidRPr="00010E0E">
        <w:rPr>
          <w:sz w:val="24"/>
          <w:szCs w:val="24"/>
          <w:u w:val="single"/>
        </w:rPr>
        <w:tab/>
      </w:r>
      <w:r w:rsidR="00284BEF" w:rsidRPr="00010E0E">
        <w:rPr>
          <w:sz w:val="24"/>
          <w:szCs w:val="24"/>
        </w:rPr>
        <w:t xml:space="preserve"> </w:t>
      </w:r>
      <w:r w:rsidR="00010E0E">
        <w:rPr>
          <w:sz w:val="24"/>
          <w:szCs w:val="24"/>
        </w:rPr>
        <w:t xml:space="preserve">                   </w:t>
      </w:r>
    </w:p>
    <w:p w14:paraId="161AF2B9" w14:textId="77777777" w:rsidR="00C56533" w:rsidRPr="00C56533" w:rsidRDefault="00C56533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16"/>
          <w:szCs w:val="16"/>
        </w:rPr>
      </w:pPr>
    </w:p>
    <w:p w14:paraId="46FB05E2" w14:textId="77777777" w:rsidR="00C56533" w:rsidRDefault="00284BEF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24"/>
          <w:szCs w:val="24"/>
        </w:rPr>
      </w:pPr>
      <w:r w:rsidRPr="00010E0E">
        <w:rPr>
          <w:w w:val="90"/>
          <w:sz w:val="24"/>
          <w:szCs w:val="24"/>
        </w:rPr>
        <w:t>Mailing</w:t>
      </w:r>
      <w:r w:rsidRPr="00010E0E">
        <w:rPr>
          <w:spacing w:val="11"/>
          <w:w w:val="90"/>
          <w:sz w:val="24"/>
          <w:szCs w:val="24"/>
        </w:rPr>
        <w:t xml:space="preserve"> </w:t>
      </w:r>
      <w:r w:rsidRPr="00010E0E">
        <w:rPr>
          <w:w w:val="90"/>
          <w:sz w:val="24"/>
          <w:szCs w:val="24"/>
        </w:rPr>
        <w:t>Address</w:t>
      </w:r>
      <w:r w:rsidRPr="00010E0E">
        <w:rPr>
          <w:spacing w:val="-11"/>
          <w:sz w:val="24"/>
          <w:szCs w:val="24"/>
        </w:rPr>
        <w:t xml:space="preserve"> </w:t>
      </w:r>
      <w:r w:rsidRPr="00010E0E">
        <w:rPr>
          <w:w w:val="81"/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 xml:space="preserve"> </w:t>
      </w:r>
      <w:r w:rsidR="00010E0E">
        <w:rPr>
          <w:sz w:val="24"/>
          <w:szCs w:val="24"/>
        </w:rPr>
        <w:t xml:space="preserve">                       </w:t>
      </w:r>
    </w:p>
    <w:p w14:paraId="343ACA4B" w14:textId="77777777" w:rsidR="00C56533" w:rsidRPr="00C56533" w:rsidRDefault="00C56533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16"/>
          <w:szCs w:val="16"/>
        </w:rPr>
      </w:pPr>
    </w:p>
    <w:p w14:paraId="212F8496" w14:textId="1965DE33" w:rsidR="00C56533" w:rsidRDefault="00284BEF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24"/>
          <w:szCs w:val="24"/>
        </w:rPr>
      </w:pPr>
      <w:r w:rsidRPr="00010E0E">
        <w:rPr>
          <w:sz w:val="24"/>
          <w:szCs w:val="24"/>
        </w:rPr>
        <w:t>City</w:t>
      </w:r>
      <w:r w:rsidRPr="00010E0E">
        <w:rPr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>State</w:t>
      </w:r>
      <w:r w:rsidRPr="00010E0E">
        <w:rPr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w w:val="90"/>
          <w:sz w:val="24"/>
          <w:szCs w:val="24"/>
        </w:rPr>
        <w:t>Zip</w:t>
      </w:r>
      <w:r w:rsidRPr="00010E0E">
        <w:rPr>
          <w:spacing w:val="-16"/>
          <w:w w:val="90"/>
          <w:sz w:val="24"/>
          <w:szCs w:val="24"/>
        </w:rPr>
        <w:t xml:space="preserve"> </w:t>
      </w:r>
      <w:r w:rsidRPr="00010E0E">
        <w:rPr>
          <w:w w:val="90"/>
          <w:sz w:val="24"/>
          <w:szCs w:val="24"/>
        </w:rPr>
        <w:t>Code</w:t>
      </w:r>
      <w:r w:rsidRPr="00010E0E">
        <w:rPr>
          <w:spacing w:val="-15"/>
          <w:w w:val="90"/>
          <w:sz w:val="24"/>
          <w:szCs w:val="24"/>
        </w:rPr>
        <w:t xml:space="preserve"> </w:t>
      </w:r>
      <w:r w:rsidR="003B3F5E" w:rsidRPr="003B3F5E">
        <w:rPr>
          <w:spacing w:val="-15"/>
          <w:w w:val="90"/>
          <w:sz w:val="24"/>
          <w:szCs w:val="24"/>
          <w:u w:val="single"/>
        </w:rPr>
        <w:tab/>
      </w:r>
    </w:p>
    <w:p w14:paraId="5104DAC3" w14:textId="77777777" w:rsidR="00C56533" w:rsidRDefault="00C56533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24"/>
          <w:szCs w:val="24"/>
        </w:rPr>
      </w:pPr>
    </w:p>
    <w:p w14:paraId="335DF736" w14:textId="77777777" w:rsidR="00C56533" w:rsidRPr="00C56533" w:rsidRDefault="00284BEF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16"/>
          <w:szCs w:val="16"/>
        </w:rPr>
      </w:pPr>
      <w:r w:rsidRPr="00010E0E">
        <w:rPr>
          <w:sz w:val="24"/>
          <w:szCs w:val="24"/>
        </w:rPr>
        <w:t>Phone</w:t>
      </w:r>
      <w:r w:rsidRPr="00010E0E">
        <w:rPr>
          <w:spacing w:val="-36"/>
          <w:sz w:val="24"/>
          <w:szCs w:val="24"/>
        </w:rPr>
        <w:t xml:space="preserve"> </w:t>
      </w:r>
      <w:r w:rsidRPr="00010E0E">
        <w:rPr>
          <w:sz w:val="24"/>
          <w:szCs w:val="24"/>
        </w:rPr>
        <w:t>number</w:t>
      </w:r>
      <w:r w:rsidRPr="00010E0E">
        <w:rPr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>Email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 xml:space="preserve"> </w:t>
      </w:r>
      <w:r w:rsidR="00010E0E">
        <w:rPr>
          <w:sz w:val="24"/>
          <w:szCs w:val="24"/>
        </w:rPr>
        <w:t xml:space="preserve">                   </w:t>
      </w:r>
      <w:r w:rsidR="00C56533">
        <w:rPr>
          <w:sz w:val="24"/>
          <w:szCs w:val="24"/>
        </w:rPr>
        <w:br/>
      </w:r>
    </w:p>
    <w:p w14:paraId="27AAF276" w14:textId="3DBA6914" w:rsidR="00552C4E" w:rsidRPr="00010E0E" w:rsidRDefault="00284BEF" w:rsidP="002B2D7C">
      <w:pPr>
        <w:tabs>
          <w:tab w:val="left" w:pos="4160"/>
          <w:tab w:val="left" w:pos="4607"/>
          <w:tab w:val="left" w:pos="6233"/>
          <w:tab w:val="left" w:pos="6735"/>
          <w:tab w:val="left" w:pos="8459"/>
        </w:tabs>
        <w:jc w:val="both"/>
        <w:rPr>
          <w:sz w:val="24"/>
          <w:szCs w:val="24"/>
        </w:rPr>
      </w:pPr>
      <w:r w:rsidRPr="00010E0E">
        <w:rPr>
          <w:w w:val="95"/>
          <w:sz w:val="24"/>
          <w:szCs w:val="24"/>
        </w:rPr>
        <w:t>Payment</w:t>
      </w:r>
      <w:r w:rsidRPr="00010E0E">
        <w:rPr>
          <w:spacing w:val="-2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Method:</w:t>
      </w:r>
      <w:r w:rsidRPr="00010E0E">
        <w:rPr>
          <w:spacing w:val="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Check</w:t>
      </w:r>
      <w:r w:rsidRPr="00010E0E">
        <w:rPr>
          <w:spacing w:val="-28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enclosed</w:t>
      </w:r>
      <w:r w:rsidRPr="00010E0E">
        <w:rPr>
          <w:spacing w:val="-2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(payable</w:t>
      </w:r>
      <w:r w:rsidRPr="00010E0E">
        <w:rPr>
          <w:spacing w:val="-30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to</w:t>
      </w:r>
      <w:r w:rsidRPr="00010E0E">
        <w:rPr>
          <w:spacing w:val="-28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Channel</w:t>
      </w:r>
      <w:r w:rsidRPr="00010E0E">
        <w:rPr>
          <w:spacing w:val="-2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City</w:t>
      </w:r>
      <w:r w:rsidRPr="00010E0E">
        <w:rPr>
          <w:spacing w:val="-2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Club)</w:t>
      </w:r>
      <w:r w:rsidRPr="00010E0E">
        <w:rPr>
          <w:spacing w:val="-28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CK</w:t>
      </w:r>
      <w:r w:rsidRPr="00010E0E">
        <w:rPr>
          <w:spacing w:val="-29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#</w:t>
      </w:r>
      <w:r w:rsidRPr="00010E0E">
        <w:rPr>
          <w:spacing w:val="-11"/>
          <w:sz w:val="24"/>
          <w:szCs w:val="24"/>
        </w:rPr>
        <w:t xml:space="preserve"> </w:t>
      </w:r>
      <w:bookmarkStart w:id="1" w:name="_Hlk162004016"/>
      <w:r w:rsidRPr="00010E0E">
        <w:rPr>
          <w:w w:val="81"/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bookmarkEnd w:id="1"/>
    </w:p>
    <w:p w14:paraId="64245748" w14:textId="77777777" w:rsidR="00552C4E" w:rsidRPr="00010E0E" w:rsidRDefault="00284BEF" w:rsidP="002B2D7C">
      <w:pPr>
        <w:jc w:val="both"/>
        <w:rPr>
          <w:sz w:val="24"/>
          <w:szCs w:val="24"/>
        </w:rPr>
      </w:pPr>
      <w:r w:rsidRPr="00010E0E">
        <w:rPr>
          <w:sz w:val="24"/>
          <w:szCs w:val="24"/>
        </w:rPr>
        <w:t xml:space="preserve">Credit Card * </w:t>
      </w:r>
      <w:proofErr w:type="gramStart"/>
      <w:r w:rsidRPr="00010E0E">
        <w:rPr>
          <w:sz w:val="24"/>
          <w:szCs w:val="24"/>
        </w:rPr>
        <w:t>[ ]</w:t>
      </w:r>
      <w:proofErr w:type="gramEnd"/>
      <w:r w:rsidRPr="00010E0E">
        <w:rPr>
          <w:sz w:val="24"/>
          <w:szCs w:val="24"/>
        </w:rPr>
        <w:t xml:space="preserve"> MasterCard [ ] Visa [ ] AMEX</w:t>
      </w:r>
    </w:p>
    <w:p w14:paraId="103E547D" w14:textId="77777777" w:rsidR="00C56533" w:rsidRPr="00C56533" w:rsidRDefault="00C56533" w:rsidP="002B2D7C">
      <w:pPr>
        <w:tabs>
          <w:tab w:val="left" w:pos="5615"/>
          <w:tab w:val="left" w:pos="6099"/>
          <w:tab w:val="left" w:pos="7563"/>
          <w:tab w:val="left" w:pos="8565"/>
        </w:tabs>
        <w:jc w:val="both"/>
        <w:rPr>
          <w:sz w:val="16"/>
          <w:szCs w:val="16"/>
        </w:rPr>
      </w:pPr>
    </w:p>
    <w:p w14:paraId="61354AC2" w14:textId="4249473A" w:rsidR="00552C4E" w:rsidRPr="00010E0E" w:rsidRDefault="00284BEF" w:rsidP="002B2D7C">
      <w:pPr>
        <w:tabs>
          <w:tab w:val="left" w:pos="5615"/>
          <w:tab w:val="left" w:pos="6099"/>
          <w:tab w:val="left" w:pos="7563"/>
          <w:tab w:val="left" w:pos="8565"/>
        </w:tabs>
        <w:jc w:val="both"/>
        <w:rPr>
          <w:sz w:val="24"/>
          <w:szCs w:val="24"/>
        </w:rPr>
      </w:pPr>
      <w:r w:rsidRPr="00010E0E">
        <w:rPr>
          <w:sz w:val="24"/>
          <w:szCs w:val="24"/>
        </w:rPr>
        <w:t>Card</w:t>
      </w:r>
      <w:r w:rsidRPr="00010E0E">
        <w:rPr>
          <w:spacing w:val="-29"/>
          <w:sz w:val="24"/>
          <w:szCs w:val="24"/>
        </w:rPr>
        <w:t xml:space="preserve"> </w:t>
      </w:r>
      <w:r w:rsidRPr="00010E0E">
        <w:rPr>
          <w:sz w:val="24"/>
          <w:szCs w:val="24"/>
        </w:rPr>
        <w:t>#</w:t>
      </w:r>
      <w:r w:rsidRPr="00010E0E">
        <w:rPr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>Exp.</w:t>
      </w:r>
      <w:r w:rsidRPr="00010E0E">
        <w:rPr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>CVC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 xml:space="preserve"> </w:t>
      </w:r>
      <w:r w:rsidR="00010E0E">
        <w:rPr>
          <w:sz w:val="24"/>
          <w:szCs w:val="24"/>
        </w:rPr>
        <w:t xml:space="preserve">                              </w:t>
      </w:r>
      <w:r w:rsidR="008D2F10">
        <w:rPr>
          <w:sz w:val="24"/>
          <w:szCs w:val="24"/>
        </w:rPr>
        <w:br/>
      </w:r>
      <w:r w:rsidR="008D2F10">
        <w:rPr>
          <w:sz w:val="24"/>
          <w:szCs w:val="24"/>
        </w:rPr>
        <w:br/>
      </w:r>
      <w:r w:rsidRPr="00010E0E">
        <w:rPr>
          <w:w w:val="95"/>
          <w:sz w:val="24"/>
          <w:szCs w:val="24"/>
        </w:rPr>
        <w:t>Name</w:t>
      </w:r>
      <w:r w:rsidRPr="00010E0E">
        <w:rPr>
          <w:spacing w:val="-27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as</w:t>
      </w:r>
      <w:r w:rsidRPr="00010E0E">
        <w:rPr>
          <w:spacing w:val="-26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it</w:t>
      </w:r>
      <w:r w:rsidRPr="00010E0E">
        <w:rPr>
          <w:spacing w:val="-26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appears</w:t>
      </w:r>
      <w:r w:rsidRPr="00010E0E">
        <w:rPr>
          <w:spacing w:val="-27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on</w:t>
      </w:r>
      <w:r w:rsidRPr="00010E0E">
        <w:rPr>
          <w:spacing w:val="-27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Credit</w:t>
      </w:r>
      <w:r w:rsidRPr="00010E0E">
        <w:rPr>
          <w:spacing w:val="-26"/>
          <w:w w:val="95"/>
          <w:sz w:val="24"/>
          <w:szCs w:val="24"/>
        </w:rPr>
        <w:t xml:space="preserve"> </w:t>
      </w:r>
      <w:r w:rsidRPr="00010E0E">
        <w:rPr>
          <w:w w:val="95"/>
          <w:sz w:val="24"/>
          <w:szCs w:val="24"/>
        </w:rPr>
        <w:t>Card</w:t>
      </w:r>
      <w:r w:rsidRPr="00010E0E">
        <w:rPr>
          <w:sz w:val="24"/>
          <w:szCs w:val="24"/>
        </w:rPr>
        <w:t xml:space="preserve"> </w:t>
      </w:r>
      <w:r w:rsidRPr="00010E0E">
        <w:rPr>
          <w:spacing w:val="-17"/>
          <w:sz w:val="24"/>
          <w:szCs w:val="24"/>
        </w:rPr>
        <w:t xml:space="preserve"> </w:t>
      </w:r>
      <w:r w:rsidRPr="00010E0E">
        <w:rPr>
          <w:w w:val="81"/>
          <w:sz w:val="24"/>
          <w:szCs w:val="24"/>
          <w:u w:val="single"/>
        </w:rPr>
        <w:t xml:space="preserve"> </w:t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  <w:u w:val="single"/>
        </w:rPr>
        <w:tab/>
      </w:r>
      <w:r w:rsidRPr="00010E0E">
        <w:rPr>
          <w:sz w:val="24"/>
          <w:szCs w:val="24"/>
        </w:rPr>
        <w:t xml:space="preserve"> </w:t>
      </w:r>
      <w:r w:rsidR="00010E0E">
        <w:rPr>
          <w:sz w:val="24"/>
          <w:szCs w:val="24"/>
        </w:rPr>
        <w:t xml:space="preserve">                            </w:t>
      </w:r>
    </w:p>
    <w:p w14:paraId="0D5676E2" w14:textId="1BDC04F2" w:rsidR="00010E0E" w:rsidRDefault="009B6E37" w:rsidP="002B2D7C">
      <w:pPr>
        <w:rPr>
          <w:bCs/>
          <w:sz w:val="20"/>
          <w:szCs w:val="20"/>
        </w:rPr>
      </w:pPr>
      <w:r w:rsidRPr="004D4C25">
        <w:rPr>
          <w:bCs/>
          <w:sz w:val="20"/>
          <w:szCs w:val="20"/>
        </w:rPr>
        <w:t>*If paying by credit card a $5.00 transaction fee will be added to your total</w:t>
      </w:r>
    </w:p>
    <w:p w14:paraId="789DCEC5" w14:textId="77777777" w:rsidR="009B6E37" w:rsidRDefault="009B6E37" w:rsidP="002B2D7C">
      <w:pPr>
        <w:rPr>
          <w:b/>
          <w:sz w:val="24"/>
          <w:szCs w:val="24"/>
        </w:rPr>
      </w:pPr>
    </w:p>
    <w:p w14:paraId="5481DA01" w14:textId="4D5480FA" w:rsidR="00552C4E" w:rsidRPr="00843B31" w:rsidRDefault="00284BEF" w:rsidP="002B2D7C">
      <w:pPr>
        <w:rPr>
          <w:b/>
        </w:rPr>
      </w:pPr>
      <w:r w:rsidRPr="00843B31">
        <w:rPr>
          <w:b/>
        </w:rPr>
        <w:t>Mail</w:t>
      </w:r>
      <w:r w:rsidR="00010E0E" w:rsidRPr="00843B31">
        <w:rPr>
          <w:b/>
        </w:rPr>
        <w:t xml:space="preserve"> </w:t>
      </w:r>
      <w:r w:rsidRPr="00843B31">
        <w:rPr>
          <w:b/>
        </w:rPr>
        <w:t>this</w:t>
      </w:r>
      <w:r w:rsidRPr="00843B31">
        <w:rPr>
          <w:b/>
          <w:spacing w:val="-44"/>
        </w:rPr>
        <w:t xml:space="preserve"> </w:t>
      </w:r>
      <w:r w:rsidR="00843B31" w:rsidRPr="00843B31">
        <w:rPr>
          <w:b/>
        </w:rPr>
        <w:t>completed form</w:t>
      </w:r>
      <w:r w:rsidR="00B05D54" w:rsidRPr="00843B31">
        <w:rPr>
          <w:b/>
          <w:spacing w:val="-43"/>
        </w:rPr>
        <w:t xml:space="preserve"> </w:t>
      </w:r>
      <w:r w:rsidRPr="00843B31">
        <w:rPr>
          <w:b/>
        </w:rPr>
        <w:t>with</w:t>
      </w:r>
      <w:r w:rsidRPr="00843B31">
        <w:rPr>
          <w:b/>
          <w:spacing w:val="-45"/>
        </w:rPr>
        <w:t xml:space="preserve"> </w:t>
      </w:r>
      <w:r w:rsidRPr="00843B31">
        <w:rPr>
          <w:b/>
        </w:rPr>
        <w:t>payment</w:t>
      </w:r>
      <w:r w:rsidRPr="00843B31">
        <w:rPr>
          <w:b/>
          <w:spacing w:val="-44"/>
        </w:rPr>
        <w:t xml:space="preserve"> </w:t>
      </w:r>
      <w:r w:rsidR="00010E0E" w:rsidRPr="00843B31">
        <w:rPr>
          <w:b/>
          <w:spacing w:val="-44"/>
        </w:rPr>
        <w:t xml:space="preserve"> </w:t>
      </w:r>
      <w:r w:rsidR="00843B31">
        <w:rPr>
          <w:b/>
          <w:spacing w:val="-44"/>
        </w:rPr>
        <w:t xml:space="preserve"> </w:t>
      </w:r>
      <w:r w:rsidRPr="00843B31">
        <w:rPr>
          <w:b/>
        </w:rPr>
        <w:t>to: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Channel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City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Club,</w:t>
      </w:r>
      <w:r w:rsidRPr="00843B31">
        <w:rPr>
          <w:b/>
          <w:spacing w:val="-43"/>
        </w:rPr>
        <w:t xml:space="preserve"> </w:t>
      </w:r>
      <w:r w:rsidRPr="00843B31">
        <w:rPr>
          <w:b/>
        </w:rPr>
        <w:t>PO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Box</w:t>
      </w:r>
      <w:r w:rsidRPr="00843B31">
        <w:rPr>
          <w:b/>
          <w:spacing w:val="-45"/>
        </w:rPr>
        <w:t xml:space="preserve"> </w:t>
      </w:r>
      <w:r w:rsidRPr="00843B31">
        <w:rPr>
          <w:b/>
        </w:rPr>
        <w:t>2247,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Santa</w:t>
      </w:r>
      <w:r w:rsidRPr="00843B31">
        <w:rPr>
          <w:b/>
          <w:spacing w:val="-43"/>
        </w:rPr>
        <w:t xml:space="preserve"> </w:t>
      </w:r>
      <w:r w:rsidRPr="00843B31">
        <w:rPr>
          <w:b/>
        </w:rPr>
        <w:t>Barbara,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CA</w:t>
      </w:r>
      <w:r w:rsidRPr="00843B31">
        <w:rPr>
          <w:b/>
          <w:spacing w:val="-44"/>
        </w:rPr>
        <w:t xml:space="preserve"> </w:t>
      </w:r>
      <w:r w:rsidRPr="00843B31">
        <w:rPr>
          <w:b/>
        </w:rPr>
        <w:t>93120</w:t>
      </w:r>
    </w:p>
    <w:p w14:paraId="754A76FE" w14:textId="77777777" w:rsidR="00B05D54" w:rsidRDefault="00B05D54" w:rsidP="002B2D7C">
      <w:pPr>
        <w:rPr>
          <w:b/>
          <w:sz w:val="24"/>
          <w:szCs w:val="24"/>
        </w:rPr>
      </w:pPr>
    </w:p>
    <w:p w14:paraId="70309A21" w14:textId="44E3E163" w:rsidR="00834C60" w:rsidRDefault="00834C60" w:rsidP="00AB0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________Your Membership Renews Annually on this Date</w:t>
      </w:r>
    </w:p>
    <w:p w14:paraId="3EAE2BC8" w14:textId="0E3B814C" w:rsidR="00C50DBB" w:rsidRPr="004D4C25" w:rsidRDefault="00C50DBB" w:rsidP="00AB01DC">
      <w:pPr>
        <w:rPr>
          <w:bCs/>
          <w:sz w:val="20"/>
          <w:szCs w:val="20"/>
        </w:rPr>
      </w:pPr>
    </w:p>
    <w:p w14:paraId="3B68DE6A" w14:textId="3FF258A6" w:rsidR="00552C4E" w:rsidRDefault="00284BEF" w:rsidP="002B2D7C">
      <w:pPr>
        <w:jc w:val="center"/>
        <w:rPr>
          <w:rFonts w:ascii="Georgia-BoldItalic"/>
          <w:b/>
          <w:i/>
          <w:sz w:val="18"/>
        </w:rPr>
      </w:pPr>
      <w:r>
        <w:rPr>
          <w:rFonts w:ascii="Georgia-BoldItalic"/>
          <w:b/>
          <w:i/>
          <w:sz w:val="18"/>
        </w:rPr>
        <w:t>Thank you for your support!</w:t>
      </w:r>
    </w:p>
    <w:p w14:paraId="41296AD0" w14:textId="77777777" w:rsidR="00552C4E" w:rsidRDefault="00284BEF" w:rsidP="002B2D7C">
      <w:pPr>
        <w:jc w:val="center"/>
        <w:rPr>
          <w:sz w:val="20"/>
        </w:rPr>
      </w:pPr>
      <w:r>
        <w:rPr>
          <w:sz w:val="20"/>
        </w:rPr>
        <w:t>Channel City Club is a 501(c)(3) nonprofit organization, Federal Tax ID# 95-1961131</w:t>
      </w:r>
    </w:p>
    <w:p w14:paraId="316D62F6" w14:textId="3A00B23C" w:rsidR="00C50DBB" w:rsidRPr="004D4C25" w:rsidRDefault="00284BEF" w:rsidP="004D4C25">
      <w:pPr>
        <w:jc w:val="right"/>
        <w:rPr>
          <w:w w:val="90"/>
          <w:sz w:val="16"/>
        </w:rPr>
      </w:pPr>
      <w:r>
        <w:rPr>
          <w:w w:val="90"/>
          <w:sz w:val="16"/>
        </w:rPr>
        <w:t xml:space="preserve">Revised </w:t>
      </w:r>
      <w:r w:rsidR="009449DB">
        <w:rPr>
          <w:w w:val="90"/>
          <w:sz w:val="16"/>
        </w:rPr>
        <w:t>Mar</w:t>
      </w:r>
      <w:r w:rsidR="00B01233">
        <w:rPr>
          <w:w w:val="90"/>
          <w:sz w:val="16"/>
        </w:rPr>
        <w:t xml:space="preserve"> 2</w:t>
      </w:r>
      <w:r w:rsidR="009449DB">
        <w:rPr>
          <w:w w:val="90"/>
          <w:sz w:val="16"/>
        </w:rPr>
        <w:t>0</w:t>
      </w:r>
      <w:r w:rsidR="00B01233">
        <w:rPr>
          <w:w w:val="90"/>
          <w:sz w:val="16"/>
        </w:rPr>
        <w:t>,</w:t>
      </w:r>
      <w:r w:rsidR="00D03C64">
        <w:rPr>
          <w:w w:val="90"/>
          <w:sz w:val="16"/>
        </w:rPr>
        <w:t xml:space="preserve"> </w:t>
      </w:r>
      <w:r>
        <w:rPr>
          <w:w w:val="90"/>
          <w:sz w:val="16"/>
        </w:rPr>
        <w:t>202</w:t>
      </w:r>
      <w:r w:rsidR="00B01233">
        <w:rPr>
          <w:w w:val="90"/>
          <w:sz w:val="16"/>
        </w:rPr>
        <w:t>4</w:t>
      </w:r>
    </w:p>
    <w:sectPr w:rsidR="00C50DBB" w:rsidRPr="004D4C25" w:rsidSect="00C36836">
      <w:type w:val="continuous"/>
      <w:pgSz w:w="12240" w:h="15840"/>
      <w:pgMar w:top="504" w:right="864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-BoldItalic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F2496"/>
    <w:multiLevelType w:val="hybridMultilevel"/>
    <w:tmpl w:val="6F5C79F8"/>
    <w:lvl w:ilvl="0" w:tplc="C638103A">
      <w:start w:val="1"/>
      <w:numFmt w:val="upperRoman"/>
      <w:lvlText w:val="%1."/>
      <w:lvlJc w:val="left"/>
      <w:pPr>
        <w:ind w:left="880" w:hanging="720"/>
      </w:pPr>
      <w:rPr>
        <w:rFonts w:ascii="Arial" w:eastAsia="Arial" w:hAnsi="Arial" w:cs="Arial" w:hint="default"/>
        <w:b/>
        <w:bCs/>
        <w:w w:val="96"/>
        <w:sz w:val="24"/>
        <w:szCs w:val="24"/>
        <w:lang w:val="en-US" w:eastAsia="en-US" w:bidi="en-US"/>
      </w:rPr>
    </w:lvl>
    <w:lvl w:ilvl="1" w:tplc="DA64B2D2">
      <w:numFmt w:val="bullet"/>
      <w:lvlText w:val="•"/>
      <w:lvlJc w:val="left"/>
      <w:pPr>
        <w:ind w:left="1832" w:hanging="720"/>
      </w:pPr>
      <w:rPr>
        <w:rFonts w:hint="default"/>
        <w:lang w:val="en-US" w:eastAsia="en-US" w:bidi="en-US"/>
      </w:rPr>
    </w:lvl>
    <w:lvl w:ilvl="2" w:tplc="D9D6A804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en-US"/>
      </w:rPr>
    </w:lvl>
    <w:lvl w:ilvl="3" w:tplc="0E761784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en-US"/>
      </w:rPr>
    </w:lvl>
    <w:lvl w:ilvl="4" w:tplc="8CE00612">
      <w:numFmt w:val="bullet"/>
      <w:lvlText w:val="•"/>
      <w:lvlJc w:val="left"/>
      <w:pPr>
        <w:ind w:left="4688" w:hanging="720"/>
      </w:pPr>
      <w:rPr>
        <w:rFonts w:hint="default"/>
        <w:lang w:val="en-US" w:eastAsia="en-US" w:bidi="en-US"/>
      </w:rPr>
    </w:lvl>
    <w:lvl w:ilvl="5" w:tplc="460CB278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en-US"/>
      </w:rPr>
    </w:lvl>
    <w:lvl w:ilvl="6" w:tplc="3E8850E6">
      <w:numFmt w:val="bullet"/>
      <w:lvlText w:val="•"/>
      <w:lvlJc w:val="left"/>
      <w:pPr>
        <w:ind w:left="6592" w:hanging="720"/>
      </w:pPr>
      <w:rPr>
        <w:rFonts w:hint="default"/>
        <w:lang w:val="en-US" w:eastAsia="en-US" w:bidi="en-US"/>
      </w:rPr>
    </w:lvl>
    <w:lvl w:ilvl="7" w:tplc="F856B36A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en-US"/>
      </w:rPr>
    </w:lvl>
    <w:lvl w:ilvl="8" w:tplc="88047E02">
      <w:numFmt w:val="bullet"/>
      <w:lvlText w:val="•"/>
      <w:lvlJc w:val="left"/>
      <w:pPr>
        <w:ind w:left="8496" w:hanging="720"/>
      </w:pPr>
      <w:rPr>
        <w:rFonts w:hint="default"/>
        <w:lang w:val="en-US" w:eastAsia="en-US" w:bidi="en-US"/>
      </w:rPr>
    </w:lvl>
  </w:abstractNum>
  <w:num w:numId="1" w16cid:durableId="113105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4E"/>
    <w:rsid w:val="00010E0E"/>
    <w:rsid w:val="00284BEF"/>
    <w:rsid w:val="002B2D7C"/>
    <w:rsid w:val="003B3F5E"/>
    <w:rsid w:val="004D4C25"/>
    <w:rsid w:val="0051122E"/>
    <w:rsid w:val="00552C4E"/>
    <w:rsid w:val="005E02E1"/>
    <w:rsid w:val="00700E39"/>
    <w:rsid w:val="00834C60"/>
    <w:rsid w:val="00843B31"/>
    <w:rsid w:val="008D2F10"/>
    <w:rsid w:val="009449DB"/>
    <w:rsid w:val="009B5AC9"/>
    <w:rsid w:val="009B6E37"/>
    <w:rsid w:val="009F570E"/>
    <w:rsid w:val="00AB01DC"/>
    <w:rsid w:val="00B01233"/>
    <w:rsid w:val="00B05D54"/>
    <w:rsid w:val="00C36836"/>
    <w:rsid w:val="00C50DBB"/>
    <w:rsid w:val="00C56533"/>
    <w:rsid w:val="00D03C64"/>
    <w:rsid w:val="00D436A4"/>
    <w:rsid w:val="00E91DF2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8421"/>
  <w15:docId w15:val="{3FF20484-DE12-434B-8B5A-2D0CF92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100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8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80" w:hanging="90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D4C25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1122E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Cederlof</dc:creator>
  <cp:lastModifiedBy>Shannon Lloyd - Channel Data Systems</cp:lastModifiedBy>
  <cp:revision>3</cp:revision>
  <cp:lastPrinted>2024-03-22T19:41:00Z</cp:lastPrinted>
  <dcterms:created xsi:type="dcterms:W3CDTF">2024-03-22T19:51:00Z</dcterms:created>
  <dcterms:modified xsi:type="dcterms:W3CDTF">2024-03-22T22:55:00Z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</Properties>
</file>